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5E" w:rsidRDefault="00C6124A" w:rsidP="0034205E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5E" w:rsidRPr="00B530FE" w:rsidRDefault="0034205E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EF5D73" w:rsidRPr="00B530FE" w:rsidRDefault="00EF5D7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Les Matinées d’Actualités Sociales</w:t>
      </w:r>
    </w:p>
    <w:p w:rsidR="00EF5D73" w:rsidRPr="00B530FE" w:rsidRDefault="00EF5D73" w:rsidP="00B530FE">
      <w:pPr>
        <w:pStyle w:val="Sansinterligne"/>
        <w:shd w:val="clear" w:color="auto" w:fill="FFCF5F"/>
        <w:jc w:val="center"/>
        <w:rPr>
          <w:rFonts w:ascii="Lucida Sans" w:hAnsi="Lucida Sans" w:cs="Arial"/>
          <w:b/>
          <w:sz w:val="12"/>
        </w:rPr>
      </w:pPr>
    </w:p>
    <w:p w:rsidR="00EF5D73" w:rsidRPr="00596F27" w:rsidRDefault="00EF5D73" w:rsidP="00EF5D73">
      <w:pPr>
        <w:pStyle w:val="Sansinterligne"/>
        <w:rPr>
          <w:rFonts w:ascii="Calibri" w:hAnsi="Calibri" w:cs="Arial"/>
        </w:rPr>
      </w:pPr>
    </w:p>
    <w:p w:rsidR="00EF5D73" w:rsidRPr="00596F27" w:rsidRDefault="00EF5D73" w:rsidP="00EF5D73">
      <w:pPr>
        <w:pStyle w:val="Sansinterlign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FEVRIER </w:t>
      </w:r>
      <w:r w:rsidR="00B530FE">
        <w:rPr>
          <w:rFonts w:ascii="Calibri" w:hAnsi="Calibri" w:cs="Arial"/>
          <w:b/>
          <w:sz w:val="32"/>
          <w:szCs w:val="32"/>
        </w:rPr>
        <w:t>2017</w:t>
      </w:r>
    </w:p>
    <w:p w:rsidR="00EF5D73" w:rsidRDefault="00EF5D7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A8212B" w:rsidRPr="00DF2607" w:rsidRDefault="00A8212B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DF2607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Comme chaque année, l</w:t>
      </w:r>
      <w:r w:rsidRPr="00DF2607">
        <w:rPr>
          <w:rFonts w:ascii="Calibri" w:hAnsi="Calibri" w:cs="Arial"/>
          <w:bCs/>
          <w:sz w:val="26"/>
          <w:szCs w:val="26"/>
        </w:rPr>
        <w:t>a densité des évolutions intervenant en matière sociale nous amène à vous proposer régulièrement des temps de présentation et d’échanges autour de l’actualité.</w:t>
      </w:r>
    </w:p>
    <w:p w:rsid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DF2607">
        <w:rPr>
          <w:rFonts w:ascii="Calibri" w:hAnsi="Calibri" w:cs="Arial"/>
          <w:bCs/>
          <w:sz w:val="26"/>
          <w:szCs w:val="26"/>
        </w:rPr>
        <w:t> 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Les matinées d’actualités sociales ont pour objectif</w:t>
      </w:r>
      <w:r w:rsidR="006C4A08">
        <w:rPr>
          <w:rFonts w:ascii="Calibri" w:hAnsi="Calibri" w:cs="Arial"/>
          <w:bCs/>
          <w:sz w:val="26"/>
          <w:szCs w:val="26"/>
        </w:rPr>
        <w:t>s</w:t>
      </w:r>
      <w:r w:rsidRPr="00EF5D73">
        <w:rPr>
          <w:rFonts w:ascii="Calibri" w:hAnsi="Calibri" w:cs="Arial"/>
          <w:bCs/>
          <w:sz w:val="26"/>
          <w:szCs w:val="26"/>
        </w:rPr>
        <w:t xml:space="preserve"> de :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Présenter les dernières évolutions législatives, réglementaires, jurisprudentielles et conventionnelles 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Améliorer les connaissances générales en droit du travail au regard de l’actualité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Evaluer l’impact pour le secteur sanitaire, social et médico-social</w:t>
      </w:r>
    </w:p>
    <w:p w:rsidR="008364DE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364DE" w:rsidRPr="00DF2607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DF2607">
        <w:rPr>
          <w:rFonts w:ascii="Calibri" w:hAnsi="Calibri" w:cs="Arial"/>
          <w:sz w:val="26"/>
          <w:szCs w:val="26"/>
        </w:rPr>
        <w:t xml:space="preserve">ouhaitant venir à votre rencontre, sur les différents territoires, nous vous proposons </w:t>
      </w:r>
      <w:r>
        <w:rPr>
          <w:rFonts w:ascii="Calibri" w:hAnsi="Calibri" w:cs="Arial"/>
          <w:sz w:val="26"/>
          <w:szCs w:val="26"/>
          <w:u w:val="single"/>
        </w:rPr>
        <w:t>une réunion</w:t>
      </w:r>
      <w:r w:rsidRPr="00DF2607">
        <w:rPr>
          <w:rFonts w:ascii="Calibri" w:hAnsi="Calibri" w:cs="Arial"/>
          <w:sz w:val="26"/>
          <w:szCs w:val="26"/>
          <w:u w:val="single"/>
        </w:rPr>
        <w:t xml:space="preserve"> dans chaque département</w:t>
      </w:r>
      <w:r>
        <w:rPr>
          <w:rFonts w:ascii="Calibri" w:hAnsi="Calibri" w:cs="Arial"/>
          <w:sz w:val="26"/>
          <w:szCs w:val="26"/>
          <w:u w:val="single"/>
        </w:rPr>
        <w:t xml:space="preserve">. 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</w:p>
    <w:p w:rsidR="008364DE" w:rsidRPr="008364DE" w:rsidRDefault="00EA3D34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L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a première session des </w:t>
      </w:r>
      <w:r w:rsidR="008364DE" w:rsidRPr="008364DE">
        <w:rPr>
          <w:rFonts w:ascii="Calibri" w:hAnsi="Calibri" w:cs="Arial"/>
          <w:b/>
          <w:bCs/>
          <w:sz w:val="26"/>
          <w:szCs w:val="26"/>
        </w:rPr>
        <w:t>Matinées d’Actualités Sociales 20</w:t>
      </w:r>
      <w:r w:rsidR="0074194D">
        <w:rPr>
          <w:rFonts w:ascii="Calibri" w:hAnsi="Calibri" w:cs="Arial"/>
          <w:b/>
          <w:bCs/>
          <w:sz w:val="26"/>
          <w:szCs w:val="26"/>
        </w:rPr>
        <w:t>1</w:t>
      </w:r>
      <w:r w:rsidR="00B530FE">
        <w:rPr>
          <w:rFonts w:ascii="Calibri" w:hAnsi="Calibri" w:cs="Arial"/>
          <w:b/>
          <w:bCs/>
          <w:sz w:val="26"/>
          <w:szCs w:val="26"/>
        </w:rPr>
        <w:t>7</w:t>
      </w:r>
      <w:r w:rsidR="00792A9B">
        <w:rPr>
          <w:rFonts w:ascii="Calibri" w:hAnsi="Calibri" w:cs="Arial"/>
          <w:bCs/>
          <w:sz w:val="26"/>
          <w:szCs w:val="26"/>
        </w:rPr>
        <w:t xml:space="preserve"> se déroulera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 : </w:t>
      </w:r>
    </w:p>
    <w:p w:rsidR="00C6124A" w:rsidRPr="00C6124A" w:rsidRDefault="00C6124A" w:rsidP="00C6124A">
      <w:pPr>
        <w:pStyle w:val="Sansinterligne"/>
        <w:spacing w:line="360" w:lineRule="auto"/>
        <w:jc w:val="both"/>
        <w:rPr>
          <w:rFonts w:ascii="Calibri" w:hAnsi="Calibri" w:cs="Arial"/>
          <w:b/>
          <w:bCs/>
          <w:sz w:val="26"/>
          <w:szCs w:val="26"/>
        </w:rPr>
      </w:pPr>
    </w:p>
    <w:p w:rsidR="00B530FE" w:rsidRDefault="0074194D" w:rsidP="00B530FE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Cs/>
          <w:sz w:val="26"/>
          <w:szCs w:val="26"/>
        </w:rPr>
      </w:pPr>
      <w:r w:rsidRPr="00B530FE">
        <w:rPr>
          <w:rFonts w:ascii="Calibri" w:hAnsi="Calibri" w:cs="Arial"/>
          <w:b/>
          <w:bCs/>
          <w:sz w:val="26"/>
          <w:szCs w:val="26"/>
        </w:rPr>
        <w:t xml:space="preserve">COTES D’ARMOR le jeudi </w:t>
      </w:r>
      <w:r w:rsidR="00B530FE" w:rsidRPr="00B530FE">
        <w:rPr>
          <w:rFonts w:ascii="Calibri" w:hAnsi="Calibri" w:cs="Arial"/>
          <w:b/>
          <w:bCs/>
          <w:sz w:val="26"/>
          <w:szCs w:val="26"/>
        </w:rPr>
        <w:t>2 Février 2017 à SAINT-BRIEUC</w:t>
      </w:r>
      <w:r w:rsidR="00664B81" w:rsidRPr="00B530FE">
        <w:rPr>
          <w:rFonts w:ascii="Calibri" w:hAnsi="Calibri" w:cs="Arial"/>
          <w:bCs/>
          <w:sz w:val="26"/>
          <w:szCs w:val="26"/>
        </w:rPr>
        <w:t xml:space="preserve">, dans les locaux du </w:t>
      </w:r>
      <w:r w:rsidR="00B530FE">
        <w:rPr>
          <w:rFonts w:ascii="Calibri" w:hAnsi="Calibri" w:cs="Arial"/>
          <w:bCs/>
          <w:sz w:val="26"/>
          <w:szCs w:val="26"/>
        </w:rPr>
        <w:t xml:space="preserve">Centre de soins St Benoit </w:t>
      </w:r>
      <w:proofErr w:type="spellStart"/>
      <w:r w:rsidR="00B530FE">
        <w:rPr>
          <w:rFonts w:ascii="Calibri" w:hAnsi="Calibri" w:cs="Arial"/>
          <w:bCs/>
          <w:sz w:val="26"/>
          <w:szCs w:val="26"/>
        </w:rPr>
        <w:t>Menni</w:t>
      </w:r>
      <w:proofErr w:type="spellEnd"/>
      <w:r w:rsidR="00B530FE" w:rsidRPr="00B530FE">
        <w:rPr>
          <w:rFonts w:ascii="Calibri" w:hAnsi="Calibri" w:cs="Arial"/>
          <w:bCs/>
          <w:sz w:val="26"/>
          <w:szCs w:val="26"/>
        </w:rPr>
        <w:t xml:space="preserve">, 8 rue Charles </w:t>
      </w:r>
      <w:proofErr w:type="spellStart"/>
      <w:r w:rsidR="00B530FE" w:rsidRPr="00B530FE">
        <w:rPr>
          <w:rFonts w:ascii="Calibri" w:hAnsi="Calibri" w:cs="Arial"/>
          <w:bCs/>
          <w:sz w:val="26"/>
          <w:szCs w:val="26"/>
        </w:rPr>
        <w:t>Pradal</w:t>
      </w:r>
      <w:proofErr w:type="spellEnd"/>
    </w:p>
    <w:p w:rsidR="0074194D" w:rsidRPr="00FA6B0A" w:rsidRDefault="0074194D" w:rsidP="00B530FE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Cs/>
          <w:sz w:val="26"/>
          <w:szCs w:val="26"/>
        </w:rPr>
      </w:pPr>
      <w:r w:rsidRPr="00B530FE">
        <w:rPr>
          <w:rFonts w:ascii="Calibri" w:hAnsi="Calibri" w:cs="Arial"/>
          <w:b/>
          <w:bCs/>
          <w:sz w:val="26"/>
          <w:szCs w:val="26"/>
        </w:rPr>
        <w:t xml:space="preserve">FINISTERE le vendredi </w:t>
      </w:r>
      <w:r w:rsidR="00B530FE">
        <w:rPr>
          <w:rFonts w:ascii="Calibri" w:hAnsi="Calibri" w:cs="Arial"/>
          <w:b/>
          <w:bCs/>
          <w:sz w:val="26"/>
          <w:szCs w:val="26"/>
        </w:rPr>
        <w:t>3 Février 2017 à QUIMPER</w:t>
      </w:r>
      <w:r w:rsidRPr="00B530FE">
        <w:rPr>
          <w:rFonts w:ascii="Calibri" w:hAnsi="Calibri" w:cs="Arial"/>
          <w:bCs/>
          <w:sz w:val="26"/>
          <w:szCs w:val="26"/>
        </w:rPr>
        <w:t xml:space="preserve">, </w:t>
      </w:r>
      <w:r w:rsidR="009229CB" w:rsidRPr="00FA6B0A">
        <w:rPr>
          <w:rFonts w:ascii="Calibri" w:hAnsi="Calibri" w:cs="Arial"/>
          <w:bCs/>
          <w:sz w:val="26"/>
          <w:szCs w:val="26"/>
        </w:rPr>
        <w:t xml:space="preserve">dans les locaux de </w:t>
      </w:r>
      <w:r w:rsidR="0091779D" w:rsidRPr="00FA6B0A">
        <w:rPr>
          <w:rFonts w:ascii="Calibri" w:hAnsi="Calibri" w:cs="Arial"/>
          <w:bCs/>
          <w:sz w:val="26"/>
          <w:szCs w:val="26"/>
        </w:rPr>
        <w:t xml:space="preserve">l’ESAT </w:t>
      </w:r>
      <w:proofErr w:type="spellStart"/>
      <w:r w:rsidR="009229CB" w:rsidRPr="00FA6B0A">
        <w:rPr>
          <w:rFonts w:ascii="Calibri" w:hAnsi="Calibri" w:cs="Arial"/>
          <w:bCs/>
          <w:sz w:val="26"/>
          <w:szCs w:val="26"/>
        </w:rPr>
        <w:t>Ty</w:t>
      </w:r>
      <w:proofErr w:type="spellEnd"/>
      <w:r w:rsidR="009229CB" w:rsidRPr="00FA6B0A">
        <w:rPr>
          <w:rFonts w:ascii="Calibri" w:hAnsi="Calibri" w:cs="Arial"/>
          <w:bCs/>
          <w:sz w:val="26"/>
          <w:szCs w:val="26"/>
        </w:rPr>
        <w:t xml:space="preserve"> </w:t>
      </w:r>
      <w:proofErr w:type="spellStart"/>
      <w:r w:rsidR="009229CB" w:rsidRPr="00FA6B0A">
        <w:rPr>
          <w:rFonts w:ascii="Calibri" w:hAnsi="Calibri" w:cs="Arial"/>
          <w:bCs/>
          <w:sz w:val="26"/>
          <w:szCs w:val="26"/>
        </w:rPr>
        <w:t>Hent</w:t>
      </w:r>
      <w:proofErr w:type="spellEnd"/>
      <w:r w:rsidR="009229CB" w:rsidRPr="00FA6B0A">
        <w:rPr>
          <w:rFonts w:ascii="Calibri" w:hAnsi="Calibri" w:cs="Arial"/>
          <w:bCs/>
          <w:sz w:val="26"/>
          <w:szCs w:val="26"/>
        </w:rPr>
        <w:t xml:space="preserve"> </w:t>
      </w:r>
      <w:proofErr w:type="spellStart"/>
      <w:r w:rsidR="009229CB" w:rsidRPr="00FA6B0A">
        <w:rPr>
          <w:rFonts w:ascii="Calibri" w:hAnsi="Calibri" w:cs="Arial"/>
          <w:bCs/>
          <w:sz w:val="26"/>
          <w:szCs w:val="26"/>
        </w:rPr>
        <w:t>Glaz</w:t>
      </w:r>
      <w:proofErr w:type="spellEnd"/>
      <w:r w:rsidR="00FA6B0A" w:rsidRPr="00FA6B0A">
        <w:rPr>
          <w:rFonts w:ascii="Calibri" w:hAnsi="Calibri" w:cs="Arial"/>
          <w:bCs/>
          <w:sz w:val="26"/>
          <w:szCs w:val="26"/>
        </w:rPr>
        <w:t xml:space="preserve">, </w:t>
      </w:r>
      <w:r w:rsidR="00FA6B0A" w:rsidRPr="00FA6B0A">
        <w:rPr>
          <w:rStyle w:val="xbe"/>
          <w:rFonts w:ascii="Arial" w:hAnsi="Arial" w:cs="Arial"/>
          <w:color w:val="222222"/>
        </w:rPr>
        <w:t xml:space="preserve">102 Allée de </w:t>
      </w:r>
      <w:proofErr w:type="spellStart"/>
      <w:r w:rsidR="00FA6B0A" w:rsidRPr="00FA6B0A">
        <w:rPr>
          <w:rStyle w:val="xbe"/>
          <w:rFonts w:ascii="Arial" w:hAnsi="Arial" w:cs="Arial"/>
          <w:color w:val="222222"/>
        </w:rPr>
        <w:t>Kerfily</w:t>
      </w:r>
      <w:proofErr w:type="spellEnd"/>
    </w:p>
    <w:p w:rsidR="0074194D" w:rsidRPr="0074194D" w:rsidRDefault="0074194D" w:rsidP="0074194D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Cs/>
          <w:sz w:val="26"/>
          <w:szCs w:val="26"/>
        </w:rPr>
      </w:pPr>
      <w:r w:rsidRPr="0074194D">
        <w:rPr>
          <w:rFonts w:ascii="Calibri" w:hAnsi="Calibri" w:cs="Arial"/>
          <w:b/>
          <w:bCs/>
          <w:sz w:val="26"/>
          <w:szCs w:val="26"/>
        </w:rPr>
        <w:t xml:space="preserve">ILLE ET VILAINE le mardi </w:t>
      </w:r>
      <w:r w:rsidR="00B530FE">
        <w:rPr>
          <w:rFonts w:ascii="Calibri" w:hAnsi="Calibri" w:cs="Arial"/>
          <w:b/>
          <w:bCs/>
          <w:sz w:val="26"/>
          <w:szCs w:val="26"/>
        </w:rPr>
        <w:t>7</w:t>
      </w:r>
      <w:r w:rsidRPr="0074194D">
        <w:rPr>
          <w:rFonts w:ascii="Calibri" w:hAnsi="Calibri" w:cs="Arial"/>
          <w:b/>
          <w:bCs/>
          <w:sz w:val="26"/>
          <w:szCs w:val="26"/>
        </w:rPr>
        <w:t xml:space="preserve"> février 201</w:t>
      </w:r>
      <w:r w:rsidR="00B530FE">
        <w:rPr>
          <w:rFonts w:ascii="Calibri" w:hAnsi="Calibri" w:cs="Arial"/>
          <w:b/>
          <w:bCs/>
          <w:sz w:val="26"/>
          <w:szCs w:val="26"/>
        </w:rPr>
        <w:t>7</w:t>
      </w:r>
      <w:r w:rsidRPr="0074194D">
        <w:rPr>
          <w:rFonts w:ascii="Calibri" w:hAnsi="Calibri" w:cs="Arial"/>
          <w:b/>
          <w:bCs/>
          <w:sz w:val="26"/>
          <w:szCs w:val="26"/>
        </w:rPr>
        <w:t xml:space="preserve"> à </w:t>
      </w:r>
      <w:r w:rsidR="00B530FE">
        <w:rPr>
          <w:rFonts w:ascii="Calibri" w:hAnsi="Calibri" w:cs="Arial"/>
          <w:b/>
          <w:bCs/>
          <w:sz w:val="26"/>
          <w:szCs w:val="26"/>
        </w:rPr>
        <w:t>RENNES</w:t>
      </w:r>
      <w:r w:rsidRPr="0074194D">
        <w:rPr>
          <w:rFonts w:ascii="Calibri" w:hAnsi="Calibri" w:cs="Arial"/>
          <w:bCs/>
          <w:sz w:val="26"/>
          <w:szCs w:val="26"/>
        </w:rPr>
        <w:t xml:space="preserve">, Salle Patton, Foyer </w:t>
      </w:r>
      <w:proofErr w:type="spellStart"/>
      <w:r w:rsidRPr="0074194D">
        <w:rPr>
          <w:rFonts w:ascii="Calibri" w:hAnsi="Calibri" w:cs="Arial"/>
          <w:bCs/>
          <w:sz w:val="26"/>
          <w:szCs w:val="26"/>
        </w:rPr>
        <w:t>Gantelles</w:t>
      </w:r>
      <w:proofErr w:type="spellEnd"/>
      <w:r w:rsidRPr="0074194D">
        <w:rPr>
          <w:rFonts w:ascii="Calibri" w:hAnsi="Calibri" w:cs="Arial"/>
          <w:bCs/>
          <w:sz w:val="26"/>
          <w:szCs w:val="26"/>
        </w:rPr>
        <w:t xml:space="preserve"> Fougères, à côté des locaux de l’URIOPSS</w:t>
      </w:r>
    </w:p>
    <w:p w:rsidR="0074194D" w:rsidRPr="00B530FE" w:rsidRDefault="0074194D" w:rsidP="003B7685">
      <w:pPr>
        <w:pStyle w:val="Sansinterligne"/>
        <w:numPr>
          <w:ilvl w:val="0"/>
          <w:numId w:val="9"/>
        </w:numPr>
        <w:jc w:val="both"/>
        <w:rPr>
          <w:rFonts w:ascii="Calibri" w:hAnsi="Calibri" w:cs="Arial"/>
          <w:b/>
          <w:bCs/>
          <w:sz w:val="26"/>
          <w:szCs w:val="26"/>
        </w:rPr>
      </w:pPr>
      <w:r w:rsidRPr="00B530FE">
        <w:rPr>
          <w:rFonts w:ascii="Calibri" w:hAnsi="Calibri" w:cs="Arial"/>
          <w:b/>
          <w:bCs/>
          <w:sz w:val="26"/>
          <w:szCs w:val="26"/>
        </w:rPr>
        <w:t xml:space="preserve">MORBIHAN le jeudi </w:t>
      </w:r>
      <w:r w:rsidR="00B530FE" w:rsidRPr="00B530FE">
        <w:rPr>
          <w:rFonts w:ascii="Calibri" w:hAnsi="Calibri" w:cs="Arial"/>
          <w:b/>
          <w:bCs/>
          <w:sz w:val="26"/>
          <w:szCs w:val="26"/>
        </w:rPr>
        <w:t>9</w:t>
      </w:r>
      <w:r w:rsidRPr="00B530FE">
        <w:rPr>
          <w:rFonts w:ascii="Calibri" w:hAnsi="Calibri" w:cs="Arial"/>
          <w:b/>
          <w:bCs/>
          <w:sz w:val="26"/>
          <w:szCs w:val="26"/>
        </w:rPr>
        <w:t xml:space="preserve"> février 201</w:t>
      </w:r>
      <w:r w:rsidR="00B530FE" w:rsidRPr="00B530FE">
        <w:rPr>
          <w:rFonts w:ascii="Calibri" w:hAnsi="Calibri" w:cs="Arial"/>
          <w:b/>
          <w:bCs/>
          <w:sz w:val="26"/>
          <w:szCs w:val="26"/>
        </w:rPr>
        <w:t>7</w:t>
      </w:r>
      <w:r w:rsidR="000C0B7A" w:rsidRPr="00B530FE">
        <w:rPr>
          <w:rFonts w:ascii="Calibri" w:hAnsi="Calibri" w:cs="Arial"/>
          <w:b/>
          <w:bCs/>
          <w:sz w:val="26"/>
          <w:szCs w:val="26"/>
        </w:rPr>
        <w:t xml:space="preserve"> à </w:t>
      </w:r>
      <w:r w:rsidR="00B530FE" w:rsidRPr="00B530FE">
        <w:rPr>
          <w:rFonts w:ascii="Calibri" w:hAnsi="Calibri" w:cs="Arial"/>
          <w:b/>
          <w:bCs/>
          <w:sz w:val="26"/>
          <w:szCs w:val="26"/>
        </w:rPr>
        <w:t>SAINT-AVE</w:t>
      </w:r>
      <w:r w:rsidRPr="00B530FE">
        <w:rPr>
          <w:rFonts w:ascii="Calibri" w:hAnsi="Calibri" w:cs="Arial"/>
          <w:bCs/>
          <w:sz w:val="26"/>
          <w:szCs w:val="26"/>
        </w:rPr>
        <w:t xml:space="preserve">, </w:t>
      </w:r>
      <w:r w:rsidR="00664B81" w:rsidRPr="00B530FE">
        <w:rPr>
          <w:rFonts w:ascii="Calibri" w:hAnsi="Calibri" w:cs="Arial"/>
          <w:bCs/>
          <w:sz w:val="26"/>
          <w:szCs w:val="26"/>
        </w:rPr>
        <w:t xml:space="preserve">dans les locaux de </w:t>
      </w:r>
      <w:r w:rsidR="00B530FE" w:rsidRPr="00B530FE">
        <w:rPr>
          <w:rFonts w:ascii="Calibri" w:hAnsi="Calibri" w:cs="Arial"/>
          <w:bCs/>
          <w:sz w:val="26"/>
          <w:szCs w:val="26"/>
        </w:rPr>
        <w:t xml:space="preserve">CPC le Moulin Vert </w:t>
      </w:r>
      <w:proofErr w:type="spellStart"/>
      <w:r w:rsidR="00B530FE" w:rsidRPr="00B530FE">
        <w:rPr>
          <w:rFonts w:ascii="Calibri" w:hAnsi="Calibri" w:cs="Arial"/>
          <w:bCs/>
          <w:sz w:val="26"/>
          <w:szCs w:val="26"/>
        </w:rPr>
        <w:t>Kerozer</w:t>
      </w:r>
      <w:proofErr w:type="spellEnd"/>
      <w:r w:rsidR="00B530FE" w:rsidRPr="00B530FE">
        <w:rPr>
          <w:rFonts w:ascii="Calibri" w:hAnsi="Calibri" w:cs="Arial"/>
          <w:bCs/>
          <w:sz w:val="26"/>
          <w:szCs w:val="26"/>
        </w:rPr>
        <w:t xml:space="preserve">, 6 allée Elisabeth </w:t>
      </w:r>
      <w:proofErr w:type="spellStart"/>
      <w:r w:rsidR="00B530FE" w:rsidRPr="00B530FE">
        <w:rPr>
          <w:rFonts w:ascii="Calibri" w:hAnsi="Calibri" w:cs="Arial"/>
          <w:bCs/>
          <w:sz w:val="26"/>
          <w:szCs w:val="26"/>
        </w:rPr>
        <w:t>Zucman</w:t>
      </w:r>
      <w:proofErr w:type="spellEnd"/>
    </w:p>
    <w:p w:rsidR="008F7F3E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Horaires</w:t>
      </w: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Les matinées d’actualités sociales se dérouleront de 9h30 à 12h30. 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596F27" w:rsidRDefault="00EF5D73" w:rsidP="00BF45AB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Animation</w:t>
      </w:r>
    </w:p>
    <w:p w:rsidR="00C6124A" w:rsidRPr="00596F27" w:rsidRDefault="00C6124A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Gauthier NAOUR, Conseiller technique juridique de l’URIOPSS Bretagne</w:t>
      </w:r>
    </w:p>
    <w:p w:rsidR="00BF45AB" w:rsidRDefault="00BF45AB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EF5D73" w:rsidRPr="00596F27" w:rsidRDefault="00EF5D73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Participation</w:t>
      </w:r>
    </w:p>
    <w:p w:rsidR="00EF5D73" w:rsidRDefault="00A8212B" w:rsidP="00EF5D73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8</w:t>
      </w:r>
      <w:r w:rsidR="00EF5D73" w:rsidRPr="00596F27">
        <w:rPr>
          <w:rFonts w:ascii="Calibri" w:hAnsi="Calibri" w:cs="Arial"/>
          <w:sz w:val="26"/>
          <w:szCs w:val="26"/>
        </w:rPr>
        <w:t>0€ par personne</w:t>
      </w:r>
      <w:bookmarkStart w:id="0" w:name="_GoBack"/>
      <w:bookmarkEnd w:id="0"/>
    </w:p>
    <w:p w:rsidR="00FA6B0A" w:rsidRDefault="00664B81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proofErr w:type="gramStart"/>
      <w:r>
        <w:rPr>
          <w:rFonts w:ascii="Calibri" w:hAnsi="Calibri" w:cs="Arial"/>
          <w:b/>
          <w:sz w:val="26"/>
          <w:szCs w:val="26"/>
          <w:u w:val="single"/>
        </w:rPr>
        <w:t>www</w:t>
      </w:r>
      <w:proofErr w:type="gramEnd"/>
      <w:r>
        <w:rPr>
          <w:rFonts w:ascii="Calibri" w:hAnsi="Calibri" w:cs="Arial"/>
          <w:b/>
          <w:sz w:val="26"/>
          <w:szCs w:val="26"/>
          <w:u w:val="single"/>
        </w:rPr>
        <w:t xml:space="preserve"> : Fiche </w:t>
      </w:r>
      <w:r w:rsidR="00FA6B0A">
        <w:rPr>
          <w:rFonts w:ascii="Calibri" w:hAnsi="Calibri" w:cs="Arial"/>
          <w:b/>
          <w:sz w:val="26"/>
          <w:szCs w:val="26"/>
          <w:u w:val="single"/>
        </w:rPr>
        <w:t>88388</w:t>
      </w:r>
    </w:p>
    <w:p w:rsidR="0074194D" w:rsidRPr="000C0B7A" w:rsidRDefault="0074194D" w:rsidP="00BF45AB">
      <w:pPr>
        <w:spacing w:after="0" w:line="240" w:lineRule="auto"/>
        <w:jc w:val="center"/>
        <w:rPr>
          <w:rFonts w:ascii="Calibri" w:hAnsi="Calibri" w:cs="Arial"/>
          <w:b/>
          <w:sz w:val="12"/>
          <w:szCs w:val="26"/>
          <w:u w:val="single"/>
        </w:rPr>
      </w:pP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 xml:space="preserve">Attention, le nombre de participants est limité. </w:t>
      </w: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>Nous vous remercions de vous inscrire à l’aide du bulletin d’inscription à suivre.</w:t>
      </w:r>
    </w:p>
    <w:p w:rsidR="003D5EEC" w:rsidRDefault="003D5EEC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EB4B51" w:rsidRPr="002B20B1" w:rsidRDefault="00EB4B51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34205E" w:rsidRPr="00B530FE" w:rsidRDefault="0034205E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585333" w:rsidRPr="00B530FE" w:rsidRDefault="0058533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Bulletin d’inscription</w:t>
      </w:r>
    </w:p>
    <w:p w:rsidR="00585333" w:rsidRPr="00B530FE" w:rsidRDefault="00585333" w:rsidP="00B530FE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</w:rPr>
      </w:pPr>
    </w:p>
    <w:p w:rsid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</w:p>
    <w:p w:rsidR="00C6124A" w:rsidRDefault="002769D7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/>
          <w:b/>
          <w:sz w:val="32"/>
        </w:rPr>
        <w:t>Matinées d’actualités sociale</w:t>
      </w:r>
      <w:r w:rsidR="00C6124A">
        <w:rPr>
          <w:rFonts w:ascii="Calibri" w:hAnsi="Calibri"/>
          <w:b/>
          <w:sz w:val="32"/>
        </w:rPr>
        <w:t>s</w:t>
      </w:r>
    </w:p>
    <w:p w:rsidR="00C6124A" w:rsidRP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 w:cs="Arial"/>
          <w:b/>
          <w:noProof/>
          <w:sz w:val="36"/>
          <w:szCs w:val="26"/>
          <w:u w:val="single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358140</wp:posOffset>
                </wp:positionV>
                <wp:extent cx="6336030" cy="9538335"/>
                <wp:effectExtent l="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53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C6124A" w:rsidRDefault="00585333" w:rsidP="00C6124A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4194D" w:rsidRPr="0074194D" w:rsidRDefault="00585333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5853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COTES D’ARMOR le jeudi 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>2 Février 2017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4194D" w:rsidRDefault="00585333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="00C612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FINISTERE le vendredi 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>3 Février 2017</w:t>
                            </w:r>
                            <w:r w:rsidR="0074194D" w:rsidRPr="007419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4194D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194D">
                              <w:rPr>
                                <w:rFonts w:ascii="Arial" w:hAnsi="Arial" w:cs="Arial"/>
                              </w:rPr>
                              <w:t xml:space="preserve">ILLE ET VILAINE le mardi 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>7 Février 2017</w:t>
                            </w:r>
                          </w:p>
                          <w:p w:rsidR="0074194D" w:rsidRPr="0074194D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194D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RBIHAN le jeudi 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530FE">
                              <w:rPr>
                                <w:rFonts w:ascii="Arial" w:hAnsi="Arial" w:cs="Arial"/>
                              </w:rPr>
                              <w:t>Février 2017</w:t>
                            </w:r>
                          </w:p>
                          <w:p w:rsidR="0074194D" w:rsidRDefault="0074194D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 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212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6124A" w:rsidRPr="00585333" w:rsidRDefault="00C6124A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 w:rsidR="00B530FE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25 Janvier 2017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585333" w:rsidRPr="00585333" w:rsidRDefault="00FA6B0A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6" w:history="1">
                              <w:r w:rsidR="00585333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uriopss@uriopss-bretagne.asso.</w:t>
                              </w:r>
                              <w:r w:rsidR="00585333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</w:rPr>
                                <w:t>fr</w:t>
                              </w:r>
                            </w:hyperlink>
                            <w:r w:rsidR="00585333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5pt;margin-top:28.2pt;width:498.9pt;height:751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m8AIAAIUGAAAOAAAAZHJzL2Uyb0RvYy54bWysVcuOmzAU3VfqP1jeM0AghKAhVUJCVWn6&#10;kGb6AQ6YYBVsajsh06r/3muTZJhMF1WnWSA/rs89575y++7YNuhApWKCp9i/8TCivBAl47sUf33I&#10;nRgjpQkvSSM4TfEjVfjd4u2b275L6ETUoimpRADCVdJ3Ka617hLXVUVNW6JuREc5XFZCtkTDVu7c&#10;UpIe0NvGnXhe5PZClp0UBVUKTtfDJV5Y/Kqihf5cVYpq1KQYuGn7lfa7NV93cUuSnSRdzYoTDfIP&#10;LFrCODi9QK2JJmgv2QuolhVSKFHpm0K0rqgqVlCrAdT43pWa+5p01GqB4KjuEib1/2CLT4cvErES&#10;cocRJy2k6IEeNVqJIwpMdPpOJWB034GZPsKxsTRKVXcnim8KcZHVhO/oUkrR15SUwM43L93R0wFH&#10;GZBt/1GU4IbstbBAx0q2BhCCgQAdsvR4yYyhUsBhFASRF8BVAXfzaRAHwdT6IMn5eSeVfk9Fi8wi&#10;xRJSb+HJ4U5pQ4ckZxPjjYucNY1Nf8OfHYDhcEJt/QyvSQJUYGksDSmb259zb76JN3HohJNo44Te&#10;eu0s8yx0otyfTdfBOsvW/i/Dwg+TmpUl5cbpuc788O/yeKr4oUIulaZEw0oDZygpudtmjUQHAnWe&#10;298pPCMz9zkNGxLQciXJn4TeajJ38iieOWEeTp35zIsdz5+v5pEXzsN1/lzSHeP09ZJQbxI7mWJE&#10;mh2MklM/jehfqfTs76VKkrRMw0xpWJvi+GJEElObG17alGvCmmE9CooR8uegLPOpNwuD2JnNpoET&#10;BhvPWcV55iwzP4pmm1W22lzleWNrR70+LjY7o0Ic8T35eKIMlXuuUtt8pt+GztPH7RGEm47civIR&#10;2lAKaBJoKJjdsKiF/IFRD3Mwxer7nkiKUfOBQysH0XQWweAcb+R4sx1vCC8AKsUa0miXmR6G7b6T&#10;bFeDp2F4cLGE9q+YbcwnViDFbGDWWVGnuWyG6XhvrZ7+PRa/AQAA//8DAFBLAwQUAAYACAAAACEA&#10;/HBFEeAAAAALAQAADwAAAGRycy9kb3ducmV2LnhtbEyPy07DMBBF90j8gzVI7Fon0LhtiFPxEB9A&#10;QYju3HhILOJxGjuty9djVrAc3aN7z1SbaHt2xNEbRxLyeQYMqXHaUCvh7fV5tgLmgyKtekco4Ywe&#10;NvXlRaVK7U70gsdtaFkqIV8qCV0IQ8m5bzq0ys/dgJSyTzdaFdI5tlyP6pTKbc9vskxwqwylhU4N&#10;+Nhh87WdrISn+HGIQojb6f0sDt/mYdrlBqW8vor3d8ACxvAHw69+Uoc6Oe3dRNqzXsJssVwmVEIh&#10;FsASsC6yHNg+kUWxKoDXFf//Q/0DAAD//wMAUEsBAi0AFAAGAAgAAAAhALaDOJL+AAAA4QEAABMA&#10;AAAAAAAAAAAAAAAAAAAAAFtDb250ZW50X1R5cGVzXS54bWxQSwECLQAUAAYACAAAACEAOP0h/9YA&#10;AACUAQAACwAAAAAAAAAAAAAAAAAvAQAAX3JlbHMvLnJlbHNQSwECLQAUAAYACAAAACEAczRIZvAC&#10;AACFBgAADgAAAAAAAAAAAAAAAAAuAgAAZHJzL2Uyb0RvYy54bWxQSwECLQAUAAYACAAAACEA/HBF&#10;EeAAAAALAQAADwAAAAAAAAAAAAAAAABKBQAAZHJzL2Rvd25yZXYueG1sUEsFBgAAAAAEAAQA8wAA&#10;AFcGAAAAAA==&#10;" filled="f" stroked="f" insetpen="t">
                <v:textbox inset="2.88pt,2.88pt,2.88pt,2.88pt">
                  <w:txbxContent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C6124A" w:rsidRDefault="00585333" w:rsidP="00C6124A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74194D" w:rsidRPr="0074194D" w:rsidRDefault="00585333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Réunion d’information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585333">
                        <w:rPr>
                          <w:rFonts w:ascii="Arial" w:hAnsi="Arial" w:cs="Arial"/>
                        </w:rPr>
                        <w:t xml:space="preserve"> 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COTES D’ARMOR le jeudi </w:t>
                      </w:r>
                      <w:r w:rsidR="00B530FE">
                        <w:rPr>
                          <w:rFonts w:ascii="Arial" w:hAnsi="Arial" w:cs="Arial"/>
                        </w:rPr>
                        <w:t>2 Février 2017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4194D" w:rsidRDefault="00585333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="00C6124A">
                        <w:rPr>
                          <w:rFonts w:ascii="Arial" w:hAnsi="Arial" w:cs="Arial"/>
                        </w:rPr>
                        <w:t xml:space="preserve"> 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FINISTERE le vendredi </w:t>
                      </w:r>
                      <w:r w:rsidR="00B530FE">
                        <w:rPr>
                          <w:rFonts w:ascii="Arial" w:hAnsi="Arial" w:cs="Arial"/>
                        </w:rPr>
                        <w:t>3 Février 2017</w:t>
                      </w:r>
                      <w:r w:rsidR="0074194D" w:rsidRPr="007419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4194D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4194D">
                        <w:rPr>
                          <w:rFonts w:ascii="Arial" w:hAnsi="Arial" w:cs="Arial"/>
                        </w:rPr>
                        <w:t xml:space="preserve">ILLE ET VILAINE le mardi </w:t>
                      </w:r>
                      <w:r w:rsidR="00B530FE">
                        <w:rPr>
                          <w:rFonts w:ascii="Arial" w:hAnsi="Arial" w:cs="Arial"/>
                        </w:rPr>
                        <w:t>7 Février 2017</w:t>
                      </w:r>
                    </w:p>
                    <w:p w:rsidR="0074194D" w:rsidRPr="0074194D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4194D">
                        <w:rPr>
                          <w:rFonts w:ascii="Arial" w:hAnsi="Arial" w:cs="Arial"/>
                        </w:rPr>
                        <w:t>MO</w:t>
                      </w:r>
                      <w:r>
                        <w:rPr>
                          <w:rFonts w:ascii="Arial" w:hAnsi="Arial" w:cs="Arial"/>
                        </w:rPr>
                        <w:t xml:space="preserve">RBIHAN le jeudi </w:t>
                      </w:r>
                      <w:r w:rsidR="00B530FE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530FE">
                        <w:rPr>
                          <w:rFonts w:ascii="Arial" w:hAnsi="Arial" w:cs="Arial"/>
                        </w:rPr>
                        <w:t>Février 2017</w:t>
                      </w:r>
                    </w:p>
                    <w:p w:rsidR="0074194D" w:rsidRDefault="0074194D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 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212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6124A" w:rsidRPr="00585333" w:rsidRDefault="00C6124A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 w:rsidR="00B530FE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25 Janvier 2017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585333" w:rsidRPr="00585333" w:rsidRDefault="00FA6B0A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7" w:history="1">
                        <w:r w:rsidR="00585333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uriopss@uriopss-bretagne.asso.</w:t>
                        </w:r>
                        <w:r w:rsidR="00585333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</w:rPr>
                          <w:t>fr</w:t>
                        </w:r>
                      </w:hyperlink>
                      <w:r w:rsidR="00585333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32"/>
        </w:rPr>
        <w:t xml:space="preserve">FEVRIER </w:t>
      </w:r>
      <w:r w:rsidR="00B530FE">
        <w:rPr>
          <w:rFonts w:ascii="Calibri" w:hAnsi="Calibri"/>
          <w:b/>
          <w:sz w:val="32"/>
        </w:rPr>
        <w:t>2017</w:t>
      </w:r>
    </w:p>
    <w:sectPr w:rsidR="00C6124A" w:rsidRPr="00C6124A" w:rsidSect="00EF5D7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84"/>
    <w:multiLevelType w:val="hybridMultilevel"/>
    <w:tmpl w:val="893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C22"/>
    <w:multiLevelType w:val="hybridMultilevel"/>
    <w:tmpl w:val="576E7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C0B7A"/>
    <w:rsid w:val="000F723C"/>
    <w:rsid w:val="00107932"/>
    <w:rsid w:val="00137A32"/>
    <w:rsid w:val="0015478F"/>
    <w:rsid w:val="001A4A74"/>
    <w:rsid w:val="00257E37"/>
    <w:rsid w:val="002769D7"/>
    <w:rsid w:val="002B2117"/>
    <w:rsid w:val="0034205E"/>
    <w:rsid w:val="003D5EEC"/>
    <w:rsid w:val="00443ADA"/>
    <w:rsid w:val="00485855"/>
    <w:rsid w:val="004F44F2"/>
    <w:rsid w:val="00585333"/>
    <w:rsid w:val="005A684A"/>
    <w:rsid w:val="005D0D9C"/>
    <w:rsid w:val="00664B81"/>
    <w:rsid w:val="006C4A08"/>
    <w:rsid w:val="00732C44"/>
    <w:rsid w:val="0074194D"/>
    <w:rsid w:val="00792A9B"/>
    <w:rsid w:val="007E2417"/>
    <w:rsid w:val="008364DE"/>
    <w:rsid w:val="008F7F3E"/>
    <w:rsid w:val="0091779D"/>
    <w:rsid w:val="009229CB"/>
    <w:rsid w:val="00926873"/>
    <w:rsid w:val="00A23715"/>
    <w:rsid w:val="00A367FD"/>
    <w:rsid w:val="00A8212B"/>
    <w:rsid w:val="00B530FE"/>
    <w:rsid w:val="00BF45AB"/>
    <w:rsid w:val="00C21050"/>
    <w:rsid w:val="00C6124A"/>
    <w:rsid w:val="00E133B1"/>
    <w:rsid w:val="00EA3D34"/>
    <w:rsid w:val="00EB4B51"/>
    <w:rsid w:val="00EF5D73"/>
    <w:rsid w:val="00F606A8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AB43-7269-47EB-B2B1-0D049B69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24A"/>
    <w:rPr>
      <w:rFonts w:ascii="Segoe UI" w:hAnsi="Segoe UI" w:cs="Segoe UI"/>
      <w:sz w:val="18"/>
      <w:szCs w:val="18"/>
      <w:lang w:eastAsia="en-US" w:bidi="en-US"/>
    </w:rPr>
  </w:style>
  <w:style w:type="character" w:customStyle="1" w:styleId="xbe">
    <w:name w:val="_xbe"/>
    <w:basedOn w:val="Policepardfaut"/>
    <w:rsid w:val="00FA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iopss@uriopss-bretagne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opss@uriopss-bretagne.ass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12" baseType="variant"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http://www.uriopss-bretagne.asso.fr/section/bret_detail.html?publicationId=p3021385477343283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dc:description/>
  <cp:lastModifiedBy>technique4</cp:lastModifiedBy>
  <cp:revision>3</cp:revision>
  <cp:lastPrinted>2015-12-22T10:25:00Z</cp:lastPrinted>
  <dcterms:created xsi:type="dcterms:W3CDTF">2016-10-26T12:16:00Z</dcterms:created>
  <dcterms:modified xsi:type="dcterms:W3CDTF">2016-11-14T11:02:00Z</dcterms:modified>
</cp:coreProperties>
</file>